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1A6C" w14:textId="3179ED9C" w:rsidR="00872819" w:rsidRPr="001E098A" w:rsidRDefault="00872819" w:rsidP="00872819">
      <w:pPr>
        <w:jc w:val="center"/>
        <w:rPr>
          <w:rFonts w:ascii="Aharoni" w:hAnsi="Aharoni" w:cs="Aharoni"/>
          <w:i/>
          <w:iCs/>
        </w:rPr>
      </w:pPr>
      <w:r w:rsidRPr="001E098A">
        <w:rPr>
          <w:rFonts w:ascii="Aharoni" w:hAnsi="Aharoni" w:cs="Aharoni" w:hint="cs"/>
          <w:i/>
          <w:iCs/>
        </w:rPr>
        <w:t>AUDITION CUT</w:t>
      </w:r>
      <w:r w:rsidR="001E098A">
        <w:rPr>
          <w:rFonts w:ascii="Aharoni" w:hAnsi="Aharoni" w:cs="Aharoni"/>
          <w:i/>
          <w:iCs/>
        </w:rPr>
        <w:t>S</w:t>
      </w:r>
      <w:r w:rsidRPr="001E098A">
        <w:rPr>
          <w:rFonts w:ascii="Aharoni" w:hAnsi="Aharoni" w:cs="Aharoni" w:hint="cs"/>
          <w:i/>
          <w:iCs/>
        </w:rPr>
        <w:t>: DR. CHAZ KATZ</w:t>
      </w:r>
    </w:p>
    <w:p w14:paraId="7BDA62BD" w14:textId="040AEE37" w:rsidR="00872819" w:rsidRDefault="00872819" w:rsidP="00872819">
      <w:pPr>
        <w:jc w:val="center"/>
      </w:pPr>
    </w:p>
    <w:p w14:paraId="326169B5" w14:textId="77777777" w:rsidR="00872819" w:rsidRDefault="00872819" w:rsidP="00872819">
      <w:pPr>
        <w:jc w:val="center"/>
      </w:pPr>
    </w:p>
    <w:p w14:paraId="5D17AF35" w14:textId="6BBBAA8E" w:rsidR="001E098A" w:rsidRPr="001E098A" w:rsidRDefault="001E098A" w:rsidP="001E098A">
      <w:pPr>
        <w:pStyle w:val="ListParagraph"/>
        <w:numPr>
          <w:ilvl w:val="0"/>
          <w:numId w:val="2"/>
        </w:numPr>
        <w:rPr>
          <w:rFonts w:ascii="Aharoni" w:hAnsi="Aharoni" w:cs="Aharoni" w:hint="cs"/>
          <w:b/>
          <w:bCs/>
          <w:u w:val="single"/>
        </w:rPr>
      </w:pPr>
      <w:r w:rsidRPr="001E098A">
        <w:rPr>
          <w:rFonts w:ascii="Aharoni" w:hAnsi="Aharoni" w:cs="Aharoni" w:hint="cs"/>
          <w:b/>
          <w:bCs/>
          <w:u w:val="single"/>
        </w:rPr>
        <w:t>C</w:t>
      </w:r>
      <w:r>
        <w:rPr>
          <w:rFonts w:ascii="Aharoni" w:hAnsi="Aharoni" w:cs="Aharoni"/>
          <w:b/>
          <w:bCs/>
          <w:u w:val="single"/>
        </w:rPr>
        <w:t>HAZ</w:t>
      </w:r>
      <w:r w:rsidRPr="001E098A">
        <w:rPr>
          <w:rFonts w:ascii="Aharoni" w:hAnsi="Aharoni" w:cs="Aharoni" w:hint="cs"/>
          <w:b/>
          <w:bCs/>
          <w:u w:val="single"/>
        </w:rPr>
        <w:t xml:space="preserve"> and LAVINIA discuss coping mechanisms</w:t>
      </w:r>
    </w:p>
    <w:p w14:paraId="3CCBEADD" w14:textId="463873A8" w:rsidR="001E098A" w:rsidRDefault="001E098A" w:rsidP="001E098A"/>
    <w:p w14:paraId="7EB9D942" w14:textId="3746CEC7" w:rsidR="001E098A" w:rsidRPr="001E098A" w:rsidRDefault="001E098A" w:rsidP="001E098A">
      <w:pPr>
        <w:jc w:val="center"/>
        <w:rPr>
          <w:b/>
          <w:bCs/>
        </w:rPr>
      </w:pPr>
      <w:r w:rsidRPr="001E098A">
        <w:rPr>
          <w:b/>
          <w:bCs/>
        </w:rPr>
        <w:t>CHAZ</w:t>
      </w:r>
    </w:p>
    <w:p w14:paraId="1FF388ED" w14:textId="43E2565B" w:rsidR="00872819" w:rsidRDefault="00872819" w:rsidP="001E098A">
      <w:r>
        <w:t>We haven’t had time to chat much- just the two of us, Lavinia… Lavinia. Such an interesting name. Is it a family name?</w:t>
      </w:r>
    </w:p>
    <w:p w14:paraId="5CD8BB12" w14:textId="77777777" w:rsidR="00872819" w:rsidRDefault="00872819" w:rsidP="00872819">
      <w:pPr>
        <w:jc w:val="center"/>
      </w:pPr>
      <w:r>
        <w:t>LAVINIA</w:t>
      </w:r>
    </w:p>
    <w:p w14:paraId="018D8C9E" w14:textId="77777777" w:rsidR="00872819" w:rsidRDefault="00872819" w:rsidP="00872819">
      <w:r>
        <w:t xml:space="preserve">No. It’s literary. My parents were big into the book </w:t>
      </w:r>
      <w:proofErr w:type="spellStart"/>
      <w:r>
        <w:t>learnin’s</w:t>
      </w:r>
      <w:proofErr w:type="spellEnd"/>
      <w:r>
        <w:t>.</w:t>
      </w:r>
    </w:p>
    <w:p w14:paraId="2E582C2B" w14:textId="77777777" w:rsidR="00872819" w:rsidRDefault="00872819" w:rsidP="00872819"/>
    <w:p w14:paraId="07A32BE4" w14:textId="77777777" w:rsidR="00872819" w:rsidRPr="001E098A" w:rsidRDefault="00872819" w:rsidP="00872819">
      <w:pPr>
        <w:jc w:val="center"/>
        <w:rPr>
          <w:b/>
          <w:bCs/>
        </w:rPr>
      </w:pPr>
      <w:r w:rsidRPr="001E098A">
        <w:rPr>
          <w:b/>
          <w:bCs/>
        </w:rPr>
        <w:t>CHAZ</w:t>
      </w:r>
    </w:p>
    <w:p w14:paraId="19D786A3" w14:textId="77777777" w:rsidR="00872819" w:rsidRDefault="00872819" w:rsidP="00872819">
      <w:r>
        <w:t>Ah. Parents after my own heart. Did they attend any Universities I may have heard of?</w:t>
      </w:r>
    </w:p>
    <w:p w14:paraId="7C54CAE7" w14:textId="77777777" w:rsidR="00872819" w:rsidRDefault="00872819" w:rsidP="00872819"/>
    <w:p w14:paraId="5BF90481" w14:textId="77777777" w:rsidR="00872819" w:rsidRDefault="00872819" w:rsidP="00872819">
      <w:pPr>
        <w:jc w:val="center"/>
      </w:pPr>
      <w:r>
        <w:t>LAVINIA</w:t>
      </w:r>
    </w:p>
    <w:p w14:paraId="7B2E9F67" w14:textId="77777777" w:rsidR="00872819" w:rsidRDefault="00872819" w:rsidP="00872819">
      <w:r>
        <w:t xml:space="preserve">YES SIR. Daddy was studying at the University of Phoenix when he died, and Momma was </w:t>
      </w:r>
      <w:proofErr w:type="spellStart"/>
      <w:r>
        <w:t>werkin</w:t>
      </w:r>
      <w:proofErr w:type="spellEnd"/>
      <w:r>
        <w:t>’ her way up that corporate ladder of MARY KAY.</w:t>
      </w:r>
    </w:p>
    <w:p w14:paraId="46A62AC1" w14:textId="77777777" w:rsidR="00872819" w:rsidRDefault="00872819" w:rsidP="00872819"/>
    <w:p w14:paraId="6FC2FD29" w14:textId="77777777" w:rsidR="00872819" w:rsidRPr="001E098A" w:rsidRDefault="00872819" w:rsidP="00872819">
      <w:pPr>
        <w:jc w:val="center"/>
        <w:rPr>
          <w:b/>
          <w:bCs/>
        </w:rPr>
      </w:pPr>
      <w:r w:rsidRPr="001E098A">
        <w:rPr>
          <w:b/>
          <w:bCs/>
        </w:rPr>
        <w:t>CHAZ</w:t>
      </w:r>
    </w:p>
    <w:p w14:paraId="2676FFF0" w14:textId="77777777" w:rsidR="00872819" w:rsidRDefault="00872819" w:rsidP="00872819">
      <w:r>
        <w:t xml:space="preserve">Now that’s commendable. And pardon me for saying so, but unexpected considering what little you told me of their unfortunate departure from this world. Sad to hear it. </w:t>
      </w:r>
    </w:p>
    <w:p w14:paraId="3E455F59" w14:textId="77777777" w:rsidR="00872819" w:rsidRDefault="00872819" w:rsidP="00872819"/>
    <w:p w14:paraId="0667A5EA" w14:textId="77777777" w:rsidR="00872819" w:rsidRDefault="00872819" w:rsidP="00872819">
      <w:pPr>
        <w:jc w:val="center"/>
      </w:pPr>
      <w:r>
        <w:t>LAVINIA</w:t>
      </w:r>
    </w:p>
    <w:p w14:paraId="5154A78C" w14:textId="77777777" w:rsidR="00872819" w:rsidRPr="00B66802" w:rsidRDefault="00872819" w:rsidP="00872819">
      <w:proofErr w:type="gramStart"/>
      <w:r>
        <w:t>Yes..</w:t>
      </w:r>
      <w:proofErr w:type="gramEnd"/>
      <w:r>
        <w:t xml:space="preserve"> Too many bad influences; music, drugs, dirty money. This world is </w:t>
      </w:r>
      <w:proofErr w:type="spellStart"/>
      <w:r>
        <w:t>fulla</w:t>
      </w:r>
      <w:proofErr w:type="spellEnd"/>
      <w:r>
        <w:t xml:space="preserve"> trash, Dr. Katz. </w:t>
      </w:r>
      <w:r w:rsidRPr="00B66802">
        <w:rPr>
          <w:i/>
          <w:iCs/>
        </w:rPr>
        <w:t>(LOOKS AT HIM AS IF SHE’S JUST NOW REALIZING SOMETHING)</w:t>
      </w:r>
      <w:r>
        <w:t xml:space="preserve"> Dr. Katz, was that with a C or a K, I needed to fill out your paperwork earlier and I forgot. </w:t>
      </w:r>
    </w:p>
    <w:p w14:paraId="6FAEA791" w14:textId="77777777" w:rsidR="00872819" w:rsidRDefault="00872819" w:rsidP="00872819"/>
    <w:p w14:paraId="1A5F614F" w14:textId="77777777" w:rsidR="00872819" w:rsidRPr="001E098A" w:rsidRDefault="00872819" w:rsidP="00872819">
      <w:pPr>
        <w:jc w:val="center"/>
        <w:rPr>
          <w:b/>
          <w:bCs/>
        </w:rPr>
      </w:pPr>
      <w:r w:rsidRPr="001E098A">
        <w:rPr>
          <w:b/>
          <w:bCs/>
        </w:rPr>
        <w:t>CHAZ</w:t>
      </w:r>
    </w:p>
    <w:p w14:paraId="1A102BF3" w14:textId="405C1371" w:rsidR="00872819" w:rsidRDefault="00872819" w:rsidP="00872819">
      <w:r>
        <w:t xml:space="preserve">Katz with a K. And I don’t know about trash, but we all use our own coping mechanisms. Sometimes, those can lead to great suffering and even untimely death. The important thing to remember is we cannot control the actions of others. </w:t>
      </w:r>
    </w:p>
    <w:p w14:paraId="7972B867" w14:textId="77777777" w:rsidR="00872819" w:rsidRDefault="00872819" w:rsidP="00872819"/>
    <w:p w14:paraId="41195149" w14:textId="77777777" w:rsidR="00872819" w:rsidRDefault="00872819" w:rsidP="00872819">
      <w:pPr>
        <w:jc w:val="center"/>
      </w:pPr>
      <w:r>
        <w:t>LAVINIA</w:t>
      </w:r>
    </w:p>
    <w:p w14:paraId="03503FC1" w14:textId="77777777" w:rsidR="00872819" w:rsidRDefault="00872819" w:rsidP="00872819">
      <w:r>
        <w:t>I could not agree more. You talk so SMUART. (</w:t>
      </w:r>
      <w:r w:rsidRPr="00061CB7">
        <w:rPr>
          <w:i/>
          <w:iCs/>
        </w:rPr>
        <w:t>MOVES CLOSER TO CHAZ</w:t>
      </w:r>
      <w:r>
        <w:t xml:space="preserve">) Do YOU have any coping mechanisms, Chaz? May I call you Chaz? </w:t>
      </w:r>
    </w:p>
    <w:p w14:paraId="012143DE" w14:textId="77777777" w:rsidR="00872819" w:rsidRDefault="00872819" w:rsidP="00872819"/>
    <w:p w14:paraId="74355E1B" w14:textId="77777777" w:rsidR="00872819" w:rsidRPr="001E098A" w:rsidRDefault="00872819" w:rsidP="00872819">
      <w:pPr>
        <w:jc w:val="center"/>
        <w:rPr>
          <w:b/>
          <w:bCs/>
        </w:rPr>
      </w:pPr>
      <w:r w:rsidRPr="001E098A">
        <w:rPr>
          <w:b/>
          <w:bCs/>
        </w:rPr>
        <w:t>CHAZ</w:t>
      </w:r>
    </w:p>
    <w:p w14:paraId="3E68366F" w14:textId="77777777" w:rsidR="00872819" w:rsidRDefault="00872819" w:rsidP="00872819">
      <w:r>
        <w:t xml:space="preserve">Of course, please do. And yes, I’ve dealt with mine a long time. Being a psychiatrist doesn’t make me immune. I have my own inclinations and </w:t>
      </w:r>
      <w:proofErr w:type="spellStart"/>
      <w:r>
        <w:t>and</w:t>
      </w:r>
      <w:proofErr w:type="spellEnd"/>
      <w:r>
        <w:t>…</w:t>
      </w:r>
    </w:p>
    <w:p w14:paraId="3EFD12AC" w14:textId="77777777" w:rsidR="00872819" w:rsidRDefault="00872819" w:rsidP="00872819"/>
    <w:p w14:paraId="0DC21BDE" w14:textId="77777777" w:rsidR="00872819" w:rsidRDefault="00872819" w:rsidP="00872819">
      <w:pPr>
        <w:jc w:val="center"/>
      </w:pPr>
      <w:r>
        <w:t>LAVINIA</w:t>
      </w:r>
    </w:p>
    <w:p w14:paraId="6AB3BCC8" w14:textId="77777777" w:rsidR="00872819" w:rsidRDefault="00872819" w:rsidP="00872819">
      <w:r>
        <w:t>(</w:t>
      </w:r>
      <w:r w:rsidRPr="00E72480">
        <w:rPr>
          <w:i/>
          <w:iCs/>
        </w:rPr>
        <w:t>MOVES CLOSER)</w:t>
      </w:r>
      <w:r>
        <w:t xml:space="preserve"> Desires? </w:t>
      </w:r>
    </w:p>
    <w:p w14:paraId="0C5E3A26" w14:textId="77777777" w:rsidR="00872819" w:rsidRDefault="00872819" w:rsidP="00872819"/>
    <w:p w14:paraId="15E97017" w14:textId="77777777" w:rsidR="00872819" w:rsidRPr="001E098A" w:rsidRDefault="00872819" w:rsidP="00872819">
      <w:pPr>
        <w:jc w:val="center"/>
        <w:rPr>
          <w:b/>
          <w:bCs/>
        </w:rPr>
      </w:pPr>
      <w:r w:rsidRPr="001E098A">
        <w:rPr>
          <w:b/>
          <w:bCs/>
        </w:rPr>
        <w:t>CHAZ</w:t>
      </w:r>
    </w:p>
    <w:p w14:paraId="377DE33F" w14:textId="198AFE67" w:rsidR="00872819" w:rsidRDefault="00872819" w:rsidP="00872819">
      <w:r>
        <w:lastRenderedPageBreak/>
        <w:t>(</w:t>
      </w:r>
      <w:r>
        <w:rPr>
          <w:i/>
          <w:iCs/>
        </w:rPr>
        <w:t>GULPS</w:t>
      </w:r>
      <w:r w:rsidRPr="00E72480">
        <w:rPr>
          <w:i/>
          <w:iCs/>
        </w:rPr>
        <w:t>)</w:t>
      </w:r>
      <w:r>
        <w:t xml:space="preserve"> Yes, more like urges I cannot suppress no matter how many years… </w:t>
      </w:r>
      <w:r w:rsidRPr="00821622">
        <w:rPr>
          <w:i/>
          <w:iCs/>
        </w:rPr>
        <w:t>(whispers to himself</w:t>
      </w:r>
      <w:r>
        <w:t>) or lawsuits are filed.</w:t>
      </w:r>
    </w:p>
    <w:p w14:paraId="044E6FCB" w14:textId="6943AD60" w:rsidR="001E098A" w:rsidRDefault="001E098A" w:rsidP="00872819"/>
    <w:p w14:paraId="645F3CC0" w14:textId="77777777" w:rsidR="001E098A" w:rsidRDefault="001E098A" w:rsidP="00872819"/>
    <w:p w14:paraId="77FF079D" w14:textId="77777777" w:rsidR="001E098A" w:rsidRDefault="001E098A" w:rsidP="00872819"/>
    <w:p w14:paraId="6D6F48BD" w14:textId="55B89E09" w:rsidR="001E098A" w:rsidRDefault="001E098A" w:rsidP="001E098A">
      <w:pPr>
        <w:pStyle w:val="ListParagraph"/>
        <w:numPr>
          <w:ilvl w:val="0"/>
          <w:numId w:val="2"/>
        </w:numPr>
        <w:rPr>
          <w:rFonts w:ascii="Aharoni" w:hAnsi="Aharoni" w:cs="Aharoni"/>
          <w:u w:val="single"/>
        </w:rPr>
      </w:pPr>
      <w:r w:rsidRPr="001E098A">
        <w:rPr>
          <w:rFonts w:ascii="Aharoni" w:hAnsi="Aharoni" w:cs="Aharoni" w:hint="cs"/>
          <w:u w:val="single"/>
        </w:rPr>
        <w:t>CHAZ and ANTOINE makeup</w:t>
      </w:r>
    </w:p>
    <w:p w14:paraId="2693A374" w14:textId="64018D92" w:rsidR="001E098A" w:rsidRDefault="001E098A" w:rsidP="001E098A">
      <w:pPr>
        <w:rPr>
          <w:rFonts w:ascii="Aharoni" w:hAnsi="Aharoni" w:cs="Aharoni"/>
          <w:u w:val="single"/>
        </w:rPr>
      </w:pPr>
    </w:p>
    <w:p w14:paraId="2AA10783" w14:textId="3847D13A" w:rsidR="001E098A" w:rsidRPr="001E098A" w:rsidRDefault="001E098A" w:rsidP="001E098A">
      <w:pPr>
        <w:jc w:val="center"/>
        <w:rPr>
          <w:rFonts w:cstheme="minorHAnsi"/>
          <w:b/>
          <w:bCs/>
        </w:rPr>
      </w:pPr>
      <w:r w:rsidRPr="001E098A">
        <w:rPr>
          <w:rFonts w:cstheme="minorHAnsi"/>
          <w:b/>
          <w:bCs/>
        </w:rPr>
        <w:t>CHAZ</w:t>
      </w:r>
    </w:p>
    <w:p w14:paraId="05BF5078" w14:textId="698D5128" w:rsidR="00872819" w:rsidRDefault="00872819" w:rsidP="00872819">
      <w:r>
        <w:t xml:space="preserve">ANTOINE! Where is all of this coming from?? You know I stopped that years ago. It’s you and only you. It has been since the moment we met. If your family hadn’t brought you in for sexual conversion therapy, I’d be a lost and lonely man. </w:t>
      </w:r>
    </w:p>
    <w:p w14:paraId="177EB40F" w14:textId="77777777" w:rsidR="00872819" w:rsidRDefault="00872819" w:rsidP="00872819"/>
    <w:p w14:paraId="72CE5A38" w14:textId="77777777" w:rsidR="00872819" w:rsidRDefault="00872819" w:rsidP="00872819">
      <w:pPr>
        <w:jc w:val="center"/>
      </w:pPr>
      <w:r>
        <w:t>ANTOINE</w:t>
      </w:r>
    </w:p>
    <w:p w14:paraId="71680E14" w14:textId="77777777" w:rsidR="00872819" w:rsidRDefault="00872819" w:rsidP="00872819">
      <w:r>
        <w:t xml:space="preserve">You did not cure me. False advertising. </w:t>
      </w:r>
    </w:p>
    <w:p w14:paraId="3FF0F94C" w14:textId="77777777" w:rsidR="00872819" w:rsidRDefault="00872819" w:rsidP="00872819"/>
    <w:p w14:paraId="1A989EF8" w14:textId="77777777" w:rsidR="00872819" w:rsidRPr="001E098A" w:rsidRDefault="00872819" w:rsidP="00872819">
      <w:pPr>
        <w:jc w:val="center"/>
        <w:rPr>
          <w:b/>
          <w:bCs/>
        </w:rPr>
      </w:pPr>
      <w:r w:rsidRPr="001E098A">
        <w:rPr>
          <w:b/>
          <w:bCs/>
        </w:rPr>
        <w:t>CHAZ</w:t>
      </w:r>
    </w:p>
    <w:p w14:paraId="6C175912" w14:textId="77777777" w:rsidR="00872819" w:rsidRDefault="00872819" w:rsidP="00872819">
      <w:r>
        <w:t>I wouldn’t have turned you straight if I could.</w:t>
      </w:r>
    </w:p>
    <w:p w14:paraId="56C10498" w14:textId="77777777" w:rsidR="00872819" w:rsidRDefault="00872819" w:rsidP="00872819"/>
    <w:p w14:paraId="45DA1B34" w14:textId="77777777" w:rsidR="00872819" w:rsidRDefault="00872819" w:rsidP="00872819">
      <w:pPr>
        <w:jc w:val="center"/>
      </w:pPr>
      <w:r>
        <w:t>ANTOINE</w:t>
      </w:r>
    </w:p>
    <w:p w14:paraId="5B526784" w14:textId="77777777" w:rsidR="00872819" w:rsidRDefault="00872819" w:rsidP="00872819">
      <w:r>
        <w:t xml:space="preserve">Jesus himself couldn’t have done THAT. </w:t>
      </w:r>
    </w:p>
    <w:p w14:paraId="035A13B1" w14:textId="77777777" w:rsidR="00872819" w:rsidRDefault="00872819" w:rsidP="00872819"/>
    <w:p w14:paraId="31B20D85" w14:textId="77777777" w:rsidR="00872819" w:rsidRPr="001E098A" w:rsidRDefault="00872819" w:rsidP="00872819">
      <w:pPr>
        <w:jc w:val="center"/>
        <w:rPr>
          <w:b/>
          <w:bCs/>
        </w:rPr>
      </w:pPr>
      <w:r w:rsidRPr="001E098A">
        <w:rPr>
          <w:b/>
          <w:bCs/>
        </w:rPr>
        <w:t>CHAZ</w:t>
      </w:r>
    </w:p>
    <w:p w14:paraId="7FABE637" w14:textId="3DC41A27" w:rsidR="00872819" w:rsidRDefault="00872819" w:rsidP="00872819">
      <w:r>
        <w:t>He wouldn’t have dared! Jesus turned water into wine. He’s not in the business of making things WORSE. Now, let’s put all of this to bed, shall we? Including each other. (</w:t>
      </w:r>
      <w:r w:rsidRPr="00FF04F1">
        <w:rPr>
          <w:i/>
          <w:iCs/>
        </w:rPr>
        <w:t>TRIES TO PULL ANTOINE IN CLOSE</w:t>
      </w:r>
      <w:r>
        <w:rPr>
          <w:i/>
          <w:iCs/>
        </w:rPr>
        <w:t>, BUT ANTOINE MOVES TOWARDS THE PHONE.</w:t>
      </w:r>
      <w:r w:rsidRPr="00FF04F1">
        <w:rPr>
          <w:i/>
          <w:iCs/>
        </w:rPr>
        <w:t>)</w:t>
      </w:r>
      <w:r>
        <w:rPr>
          <w:i/>
          <w:iCs/>
        </w:rPr>
        <w:t xml:space="preserve"> </w:t>
      </w:r>
      <w:r>
        <w:t>What are you doing?</w:t>
      </w:r>
    </w:p>
    <w:p w14:paraId="00ABD361" w14:textId="77777777" w:rsidR="00872819" w:rsidRDefault="00872819" w:rsidP="00872819"/>
    <w:p w14:paraId="5AD8EC68" w14:textId="77777777" w:rsidR="00872819" w:rsidRDefault="00872819" w:rsidP="00872819">
      <w:pPr>
        <w:jc w:val="center"/>
      </w:pPr>
      <w:r>
        <w:t>ANTOINE</w:t>
      </w:r>
    </w:p>
    <w:p w14:paraId="4EF22627" w14:textId="77777777" w:rsidR="00872819" w:rsidRDefault="00872819" w:rsidP="00872819">
      <w:r>
        <w:t>I’m calling Delilah! (</w:t>
      </w:r>
      <w:r w:rsidRPr="0062785A">
        <w:rPr>
          <w:i/>
          <w:iCs/>
        </w:rPr>
        <w:t>SOUND CUE: DELIALAHHH</w:t>
      </w:r>
      <w:r>
        <w:t xml:space="preserve">) You confuse me, and Delilah will guide me on the right path with a soothing adult contemporary. </w:t>
      </w:r>
    </w:p>
    <w:p w14:paraId="5271C9E8" w14:textId="77777777" w:rsidR="00872819" w:rsidRDefault="00872819" w:rsidP="00872819"/>
    <w:p w14:paraId="725BB82C" w14:textId="77777777" w:rsidR="00872819" w:rsidRPr="001E098A" w:rsidRDefault="00872819" w:rsidP="00872819">
      <w:pPr>
        <w:jc w:val="center"/>
        <w:rPr>
          <w:b/>
          <w:bCs/>
        </w:rPr>
      </w:pPr>
      <w:r w:rsidRPr="001E098A">
        <w:rPr>
          <w:b/>
          <w:bCs/>
        </w:rPr>
        <w:t>CHAZ</w:t>
      </w:r>
    </w:p>
    <w:p w14:paraId="43B56998" w14:textId="77777777" w:rsidR="00872819" w:rsidRDefault="00872819" w:rsidP="00872819">
      <w:proofErr w:type="gramStart"/>
      <w:r>
        <w:t>Oh</w:t>
      </w:r>
      <w:proofErr w:type="gramEnd"/>
      <w:r>
        <w:t xml:space="preserve"> for </w:t>
      </w:r>
      <w:proofErr w:type="spellStart"/>
      <w:r>
        <w:t>pete’s</w:t>
      </w:r>
      <w:proofErr w:type="spellEnd"/>
      <w:r>
        <w:t xml:space="preserve"> sake, why don’t you just call Ms. Cleo?!</w:t>
      </w:r>
    </w:p>
    <w:p w14:paraId="2EBB8C0E" w14:textId="77777777" w:rsidR="00872819" w:rsidRDefault="00872819" w:rsidP="00872819"/>
    <w:p w14:paraId="6BF8C495" w14:textId="77777777" w:rsidR="00872819" w:rsidRDefault="00872819" w:rsidP="00872819">
      <w:pPr>
        <w:jc w:val="center"/>
      </w:pPr>
      <w:r>
        <w:t>ANTOINE</w:t>
      </w:r>
    </w:p>
    <w:p w14:paraId="5ED1E90B" w14:textId="272C1566" w:rsidR="00872819" w:rsidRDefault="00872819" w:rsidP="00872819">
      <w:r>
        <w:t>For your information, I DID call Ms. Cleo. She told me that our relationship would end abruptly…and under mysterious circumstances.</w:t>
      </w:r>
    </w:p>
    <w:p w14:paraId="35E63240" w14:textId="77777777" w:rsidR="00872819" w:rsidRDefault="00872819" w:rsidP="00872819">
      <w:pPr>
        <w:jc w:val="center"/>
      </w:pPr>
    </w:p>
    <w:p w14:paraId="5B228043" w14:textId="77777777" w:rsidR="00872819" w:rsidRPr="001E098A" w:rsidRDefault="00872819" w:rsidP="00872819">
      <w:pPr>
        <w:jc w:val="center"/>
        <w:rPr>
          <w:b/>
          <w:bCs/>
        </w:rPr>
      </w:pPr>
      <w:r w:rsidRPr="001E098A">
        <w:rPr>
          <w:b/>
          <w:bCs/>
        </w:rPr>
        <w:t>CHAZ</w:t>
      </w:r>
    </w:p>
    <w:p w14:paraId="559F8153" w14:textId="77777777" w:rsidR="00872819" w:rsidRDefault="00872819" w:rsidP="00872819">
      <w:r>
        <w:t xml:space="preserve">Antoine. Listen to me, you do not need television psychics. There is nobody for me but you. You won’t have to wait much longer, I promise. I am in love with you. Forever. For always. Tell me you believe me. I’ll just DIE if you don’t. </w:t>
      </w:r>
    </w:p>
    <w:p w14:paraId="63313813" w14:textId="77777777" w:rsidR="00872819" w:rsidRDefault="00872819" w:rsidP="00872819"/>
    <w:p w14:paraId="72411275" w14:textId="77777777" w:rsidR="00872819" w:rsidRDefault="00872819" w:rsidP="00872819">
      <w:pPr>
        <w:jc w:val="center"/>
      </w:pPr>
      <w:r>
        <w:t>ANTOINE</w:t>
      </w:r>
    </w:p>
    <w:p w14:paraId="456DFF60" w14:textId="77777777" w:rsidR="00872819" w:rsidRDefault="00872819" w:rsidP="00872819">
      <w:r>
        <w:t>(</w:t>
      </w:r>
      <w:r w:rsidRPr="00EB195E">
        <w:rPr>
          <w:i/>
          <w:iCs/>
        </w:rPr>
        <w:t>HANGS UP THE PHONE</w:t>
      </w:r>
      <w:r>
        <w:t xml:space="preserve"> </w:t>
      </w:r>
      <w:r w:rsidRPr="00C849FA">
        <w:rPr>
          <w:i/>
          <w:iCs/>
        </w:rPr>
        <w:t>BEING WON OVER, FLIRTATIOUSLY</w:t>
      </w:r>
      <w:r>
        <w:t>) You PROMISE? You’ll die?</w:t>
      </w:r>
    </w:p>
    <w:p w14:paraId="78280610" w14:textId="77777777" w:rsidR="00872819" w:rsidRDefault="00872819" w:rsidP="00872819"/>
    <w:p w14:paraId="327D96B7" w14:textId="77777777" w:rsidR="00872819" w:rsidRPr="001E098A" w:rsidRDefault="00872819" w:rsidP="00872819">
      <w:pPr>
        <w:jc w:val="center"/>
        <w:rPr>
          <w:b/>
          <w:bCs/>
        </w:rPr>
      </w:pPr>
      <w:r w:rsidRPr="001E098A">
        <w:rPr>
          <w:b/>
          <w:bCs/>
        </w:rPr>
        <w:t>CHAZ</w:t>
      </w:r>
    </w:p>
    <w:p w14:paraId="170BAA8C" w14:textId="77777777" w:rsidR="00872819" w:rsidRDefault="00872819" w:rsidP="00872819">
      <w:r>
        <w:t xml:space="preserve">I’ll drop DEAD right here, right now. </w:t>
      </w:r>
    </w:p>
    <w:p w14:paraId="359A7BF3" w14:textId="77777777" w:rsidR="00872819" w:rsidRDefault="00872819" w:rsidP="00872819"/>
    <w:p w14:paraId="0291F0DF" w14:textId="77777777" w:rsidR="00872819" w:rsidRDefault="00872819" w:rsidP="00872819">
      <w:pPr>
        <w:jc w:val="center"/>
      </w:pPr>
      <w:r>
        <w:t>ANTOINE</w:t>
      </w:r>
    </w:p>
    <w:p w14:paraId="280B2CB6" w14:textId="30FBD993" w:rsidR="00872819" w:rsidRDefault="00872819" w:rsidP="00872819">
      <w:r>
        <w:t>And you’ll scream in agony, “Oh how I wish I’d treated Antoine better”?</w:t>
      </w:r>
    </w:p>
    <w:p w14:paraId="6E2050F4" w14:textId="77777777" w:rsidR="004B54C1" w:rsidRDefault="004B54C1" w:rsidP="00872819">
      <w:pPr>
        <w:jc w:val="center"/>
      </w:pPr>
    </w:p>
    <w:p w14:paraId="4FBF1C1B" w14:textId="48D6A90E" w:rsidR="00872819" w:rsidRPr="001E098A" w:rsidRDefault="00872819" w:rsidP="00872819">
      <w:pPr>
        <w:jc w:val="center"/>
        <w:rPr>
          <w:b/>
          <w:bCs/>
        </w:rPr>
      </w:pPr>
      <w:r w:rsidRPr="001E098A">
        <w:rPr>
          <w:b/>
          <w:bCs/>
        </w:rPr>
        <w:t>CHAZ</w:t>
      </w:r>
    </w:p>
    <w:p w14:paraId="71A6176A" w14:textId="77777777" w:rsidR="00872819" w:rsidRDefault="00872819" w:rsidP="00872819">
      <w:r>
        <w:t>My last gasps of air will be only your name.</w:t>
      </w:r>
    </w:p>
    <w:p w14:paraId="0BDD3506" w14:textId="77777777" w:rsidR="00872819" w:rsidRDefault="00872819" w:rsidP="00872819"/>
    <w:p w14:paraId="4047CFDE" w14:textId="77777777" w:rsidR="00872819" w:rsidRDefault="00872819" w:rsidP="00872819">
      <w:pPr>
        <w:jc w:val="center"/>
      </w:pPr>
      <w:r>
        <w:t>ANTOINE</w:t>
      </w:r>
    </w:p>
    <w:p w14:paraId="1DFE4354" w14:textId="77777777" w:rsidR="00872819" w:rsidRDefault="00872819" w:rsidP="00872819">
      <w:r>
        <w:t>And you’ll buy me lots of shoes and take me to a mythical island, and THEN die?</w:t>
      </w:r>
    </w:p>
    <w:p w14:paraId="3E69B286" w14:textId="77777777" w:rsidR="00872819" w:rsidRDefault="00872819" w:rsidP="00872819"/>
    <w:p w14:paraId="77F2A3AE" w14:textId="77777777" w:rsidR="00872819" w:rsidRPr="001E098A" w:rsidRDefault="00872819" w:rsidP="00872819">
      <w:pPr>
        <w:jc w:val="center"/>
        <w:rPr>
          <w:b/>
          <w:bCs/>
        </w:rPr>
      </w:pPr>
      <w:r w:rsidRPr="001E098A">
        <w:rPr>
          <w:b/>
          <w:bCs/>
        </w:rPr>
        <w:t>CHAZ</w:t>
      </w:r>
    </w:p>
    <w:p w14:paraId="327E44B8" w14:textId="77777777" w:rsidR="00872819" w:rsidRDefault="00872819" w:rsidP="00872819">
      <w:r>
        <w:t>High Heels, vacations, and brutal death. It’s our future, my love.</w:t>
      </w:r>
    </w:p>
    <w:p w14:paraId="266942D2" w14:textId="77777777" w:rsidR="00872819" w:rsidRPr="00872819" w:rsidRDefault="00872819" w:rsidP="00872819">
      <w:pPr>
        <w:rPr>
          <w:rFonts w:ascii="Aharoni" w:hAnsi="Aharoni" w:cs="Aharoni"/>
          <w:u w:val="single"/>
        </w:rPr>
      </w:pPr>
    </w:p>
    <w:sectPr w:rsidR="00872819" w:rsidRPr="008728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DA19" w14:textId="77777777" w:rsidR="00D5540E" w:rsidRDefault="00D5540E" w:rsidP="00837A2F">
      <w:r>
        <w:separator/>
      </w:r>
    </w:p>
  </w:endnote>
  <w:endnote w:type="continuationSeparator" w:id="0">
    <w:p w14:paraId="61C70150" w14:textId="77777777" w:rsidR="00D5540E" w:rsidRDefault="00D5540E" w:rsidP="008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3B0E" w14:textId="77777777" w:rsidR="00837A2F" w:rsidRDefault="0083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4C21" w14:textId="77777777" w:rsidR="00837A2F" w:rsidRDefault="0083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B08" w14:textId="77777777" w:rsidR="00837A2F" w:rsidRDefault="0083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5B5A" w14:textId="77777777" w:rsidR="00D5540E" w:rsidRDefault="00D5540E" w:rsidP="00837A2F">
      <w:r>
        <w:separator/>
      </w:r>
    </w:p>
  </w:footnote>
  <w:footnote w:type="continuationSeparator" w:id="0">
    <w:p w14:paraId="16E0BAB9" w14:textId="77777777" w:rsidR="00D5540E" w:rsidRDefault="00D5540E" w:rsidP="0083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C12E" w14:textId="77777777" w:rsidR="00837A2F" w:rsidRDefault="0083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8C2F" w14:textId="77777777" w:rsidR="00837A2F" w:rsidRDefault="0083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110" w14:textId="77777777" w:rsidR="00837A2F" w:rsidRDefault="0083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F26D7"/>
    <w:multiLevelType w:val="hybridMultilevel"/>
    <w:tmpl w:val="45E0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C415E"/>
    <w:multiLevelType w:val="hybridMultilevel"/>
    <w:tmpl w:val="90B2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9"/>
    <w:rsid w:val="001A0EA4"/>
    <w:rsid w:val="001E098A"/>
    <w:rsid w:val="004B54C1"/>
    <w:rsid w:val="005413D6"/>
    <w:rsid w:val="006D6E0C"/>
    <w:rsid w:val="00837A2F"/>
    <w:rsid w:val="00872819"/>
    <w:rsid w:val="00A06AD4"/>
    <w:rsid w:val="00A46084"/>
    <w:rsid w:val="00AE30CD"/>
    <w:rsid w:val="00B855F0"/>
    <w:rsid w:val="00C77770"/>
    <w:rsid w:val="00D5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A0DF"/>
  <w15:chartTrackingRefBased/>
  <w15:docId w15:val="{CD79C385-F727-4D54-B73A-41250CCD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pPr>
  </w:style>
  <w:style w:type="character" w:customStyle="1" w:styleId="FooterChar">
    <w:name w:val="Footer Char"/>
    <w:basedOn w:val="DefaultParagraphFont"/>
    <w:link w:val="Footer"/>
    <w:uiPriority w:val="99"/>
    <w:rsid w:val="00837A2F"/>
  </w:style>
  <w:style w:type="paragraph" w:styleId="ListParagraph">
    <w:name w:val="List Paragraph"/>
    <w:basedOn w:val="Normal"/>
    <w:uiPriority w:val="34"/>
    <w:qFormat/>
    <w:rsid w:val="0087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Courtney</dc:creator>
  <cp:keywords/>
  <dc:description/>
  <cp:lastModifiedBy>Wick, Courtney</cp:lastModifiedBy>
  <cp:revision>2</cp:revision>
  <dcterms:created xsi:type="dcterms:W3CDTF">2021-11-09T17:30:00Z</dcterms:created>
  <dcterms:modified xsi:type="dcterms:W3CDTF">2021-11-09T22:34:00Z</dcterms:modified>
</cp:coreProperties>
</file>